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C" w:rsidRPr="0087180C" w:rsidRDefault="0087180C" w:rsidP="0087180C">
      <w:pPr>
        <w:widowControl w:val="0"/>
        <w:spacing w:after="0" w:line="520" w:lineRule="exact"/>
        <w:jc w:val="both"/>
        <w:rPr>
          <w:rFonts w:ascii="黑体" w:eastAsia="黑体" w:hAnsi="宋体" w:cs="Times New Roman" w:hint="eastAsia"/>
          <w:kern w:val="2"/>
          <w:sz w:val="32"/>
          <w:szCs w:val="24"/>
        </w:rPr>
      </w:pPr>
      <w:r w:rsidRPr="0087180C">
        <w:rPr>
          <w:rFonts w:ascii="黑体" w:eastAsia="黑体" w:hAnsi="宋体" w:cs="Times New Roman" w:hint="eastAsia"/>
          <w:kern w:val="2"/>
          <w:sz w:val="32"/>
          <w:szCs w:val="24"/>
        </w:rPr>
        <w:t>附件3</w:t>
      </w:r>
    </w:p>
    <w:p w:rsidR="0087180C" w:rsidRPr="0087180C" w:rsidRDefault="0087180C" w:rsidP="0087180C">
      <w:pPr>
        <w:widowControl w:val="0"/>
        <w:spacing w:after="0" w:line="520" w:lineRule="exact"/>
        <w:jc w:val="both"/>
        <w:rPr>
          <w:rFonts w:ascii="黑体" w:eastAsia="黑体" w:hAnsi="宋体" w:cs="Times New Roman"/>
          <w:kern w:val="2"/>
          <w:sz w:val="32"/>
          <w:szCs w:val="24"/>
        </w:rPr>
      </w:pPr>
    </w:p>
    <w:p w:rsidR="0087180C" w:rsidRPr="0087180C" w:rsidRDefault="0087180C" w:rsidP="0087180C">
      <w:pPr>
        <w:widowControl w:val="0"/>
        <w:spacing w:after="0" w:line="560" w:lineRule="exact"/>
        <w:jc w:val="center"/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</w:pPr>
      <w:r w:rsidRPr="0087180C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绍兴市技能大师工作室考核情况表</w:t>
      </w:r>
    </w:p>
    <w:p w:rsidR="0087180C" w:rsidRPr="0087180C" w:rsidRDefault="0087180C" w:rsidP="0087180C">
      <w:pPr>
        <w:widowControl w:val="0"/>
        <w:spacing w:after="0" w:line="560" w:lineRule="exact"/>
        <w:jc w:val="both"/>
        <w:rPr>
          <w:rFonts w:ascii="方正小标宋简体" w:eastAsia="方正小标宋简体" w:hAnsi="Times New Roman" w:cs="Times New Roman" w:hint="eastAsia"/>
          <w:kern w:val="2"/>
          <w:sz w:val="28"/>
          <w:szCs w:val="28"/>
        </w:rPr>
      </w:pPr>
    </w:p>
    <w:p w:rsidR="0087180C" w:rsidRPr="0087180C" w:rsidRDefault="0087180C" w:rsidP="0087180C">
      <w:pPr>
        <w:widowControl w:val="0"/>
        <w:spacing w:after="0" w:line="560" w:lineRule="exact"/>
        <w:jc w:val="both"/>
        <w:rPr>
          <w:rFonts w:ascii="黑体" w:eastAsia="黑体" w:hAnsi="黑体" w:cs="Times New Roman" w:hint="eastAsia"/>
          <w:kern w:val="2"/>
          <w:sz w:val="28"/>
          <w:szCs w:val="28"/>
        </w:rPr>
      </w:pPr>
      <w:r w:rsidRPr="0087180C">
        <w:rPr>
          <w:rFonts w:ascii="黑体" w:eastAsia="黑体" w:hAnsi="黑体" w:cs="Times New Roman" w:hint="eastAsia"/>
          <w:kern w:val="2"/>
          <w:sz w:val="28"/>
          <w:szCs w:val="28"/>
        </w:rPr>
        <w:t>填报单位（盖章）：                                                               年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16"/>
        <w:gridCol w:w="4114"/>
        <w:gridCol w:w="4562"/>
        <w:gridCol w:w="2294"/>
        <w:gridCol w:w="2288"/>
      </w:tblGrid>
      <w:tr w:rsidR="0087180C" w:rsidRPr="0087180C" w:rsidTr="00EF405D">
        <w:trPr>
          <w:trHeight w:val="621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</w:pPr>
            <w:r w:rsidRPr="0087180C"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</w:pPr>
            <w:r w:rsidRPr="0087180C"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  <w:t>工作室名称</w:t>
            </w: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</w:pPr>
            <w:r w:rsidRPr="0087180C"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  <w:t>申报单位</w:t>
            </w: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</w:pPr>
            <w:r w:rsidRPr="0087180C"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  <w:t>考核得分</w:t>
            </w:r>
          </w:p>
        </w:tc>
        <w:tc>
          <w:tcPr>
            <w:tcW w:w="2288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</w:pPr>
            <w:r w:rsidRPr="0087180C">
              <w:rPr>
                <w:rFonts w:ascii="黑体" w:eastAsia="黑体" w:hAnsi="黑体" w:cs="Times New Roman" w:hint="eastAsia"/>
                <w:kern w:val="2"/>
                <w:sz w:val="28"/>
                <w:szCs w:val="28"/>
              </w:rPr>
              <w:t>考核等级</w:t>
            </w:r>
          </w:p>
        </w:tc>
      </w:tr>
      <w:tr w:rsidR="0087180C" w:rsidRPr="0087180C" w:rsidTr="00EF405D">
        <w:trPr>
          <w:trHeight w:val="525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</w:tr>
      <w:tr w:rsidR="0087180C" w:rsidRPr="0087180C" w:rsidTr="00EF405D">
        <w:trPr>
          <w:trHeight w:val="525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</w:tr>
      <w:tr w:rsidR="0087180C" w:rsidRPr="0087180C" w:rsidTr="00EF405D">
        <w:trPr>
          <w:trHeight w:val="525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</w:tr>
      <w:tr w:rsidR="0087180C" w:rsidRPr="0087180C" w:rsidTr="00EF405D">
        <w:trPr>
          <w:trHeight w:val="525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</w:tr>
      <w:tr w:rsidR="0087180C" w:rsidRPr="0087180C" w:rsidTr="00EF405D">
        <w:trPr>
          <w:trHeight w:val="525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</w:tr>
      <w:tr w:rsidR="0087180C" w:rsidRPr="0087180C" w:rsidTr="00EF405D">
        <w:trPr>
          <w:trHeight w:val="525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88" w:type="dxa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</w:tr>
      <w:tr w:rsidR="0087180C" w:rsidRPr="0087180C" w:rsidTr="00EF405D">
        <w:trPr>
          <w:trHeight w:val="525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88" w:type="dxa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</w:tr>
      <w:tr w:rsidR="0087180C" w:rsidRPr="0087180C" w:rsidTr="00EF405D">
        <w:trPr>
          <w:trHeight w:val="525"/>
        </w:trPr>
        <w:tc>
          <w:tcPr>
            <w:tcW w:w="916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88" w:type="dxa"/>
          </w:tcPr>
          <w:p w:rsidR="0087180C" w:rsidRPr="0087180C" w:rsidRDefault="0087180C" w:rsidP="0087180C">
            <w:pPr>
              <w:widowControl w:val="0"/>
              <w:spacing w:after="0" w:line="360" w:lineRule="exact"/>
              <w:jc w:val="center"/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</w:pPr>
          </w:p>
        </w:tc>
      </w:tr>
    </w:tbl>
    <w:p w:rsidR="0087180C" w:rsidRPr="0087180C" w:rsidRDefault="0087180C" w:rsidP="0087180C">
      <w:pPr>
        <w:widowControl w:val="0"/>
        <w:adjustRightInd/>
        <w:snapToGrid/>
        <w:spacing w:after="0"/>
        <w:jc w:val="both"/>
        <w:rPr>
          <w:rFonts w:ascii="Times New Roman" w:eastAsia="楷体" w:hAnsi="Times New Roman" w:cs="Times New Roman"/>
          <w:kern w:val="2"/>
          <w:sz w:val="28"/>
          <w:szCs w:val="28"/>
        </w:rPr>
      </w:pPr>
      <w:r w:rsidRPr="0087180C">
        <w:rPr>
          <w:rFonts w:ascii="Times New Roman" w:eastAsia="楷体" w:hAnsi="楷体" w:cs="Times New Roman"/>
          <w:kern w:val="2"/>
          <w:sz w:val="28"/>
          <w:szCs w:val="28"/>
        </w:rPr>
        <w:t>注：考核等级填</w:t>
      </w:r>
      <w:r w:rsidRPr="0087180C">
        <w:rPr>
          <w:rFonts w:ascii="Times New Roman" w:eastAsia="楷体" w:hAnsi="Times New Roman" w:cs="Times New Roman"/>
          <w:kern w:val="2"/>
          <w:sz w:val="28"/>
          <w:szCs w:val="28"/>
        </w:rPr>
        <w:t>“</w:t>
      </w:r>
      <w:r w:rsidRPr="0087180C">
        <w:rPr>
          <w:rFonts w:ascii="Times New Roman" w:eastAsia="楷体" w:hAnsi="楷体" w:cs="Times New Roman"/>
          <w:kern w:val="2"/>
          <w:sz w:val="28"/>
          <w:szCs w:val="28"/>
        </w:rPr>
        <w:t>优秀</w:t>
      </w:r>
      <w:r w:rsidRPr="0087180C">
        <w:rPr>
          <w:rFonts w:ascii="Times New Roman" w:eastAsia="楷体" w:hAnsi="Times New Roman" w:cs="Times New Roman"/>
          <w:kern w:val="2"/>
          <w:sz w:val="28"/>
          <w:szCs w:val="28"/>
        </w:rPr>
        <w:t>”</w:t>
      </w:r>
      <w:r w:rsidRPr="0087180C">
        <w:rPr>
          <w:rFonts w:ascii="Times New Roman" w:eastAsia="楷体" w:hAnsi="楷体" w:cs="Times New Roman"/>
          <w:kern w:val="2"/>
          <w:sz w:val="28"/>
          <w:szCs w:val="28"/>
        </w:rPr>
        <w:t>、</w:t>
      </w:r>
      <w:r w:rsidRPr="0087180C">
        <w:rPr>
          <w:rFonts w:ascii="Times New Roman" w:eastAsia="楷体" w:hAnsi="Times New Roman" w:cs="Times New Roman"/>
          <w:kern w:val="2"/>
          <w:sz w:val="28"/>
          <w:szCs w:val="28"/>
        </w:rPr>
        <w:t>“</w:t>
      </w:r>
      <w:r w:rsidRPr="0087180C">
        <w:rPr>
          <w:rFonts w:ascii="Times New Roman" w:eastAsia="楷体" w:hAnsi="楷体" w:cs="Times New Roman"/>
          <w:kern w:val="2"/>
          <w:sz w:val="28"/>
          <w:szCs w:val="28"/>
        </w:rPr>
        <w:t>合格</w:t>
      </w:r>
      <w:r w:rsidRPr="0087180C">
        <w:rPr>
          <w:rFonts w:ascii="Times New Roman" w:eastAsia="楷体" w:hAnsi="Times New Roman" w:cs="Times New Roman"/>
          <w:kern w:val="2"/>
          <w:sz w:val="28"/>
          <w:szCs w:val="28"/>
        </w:rPr>
        <w:t>”</w:t>
      </w:r>
      <w:r w:rsidRPr="0087180C">
        <w:rPr>
          <w:rFonts w:ascii="Times New Roman" w:eastAsia="楷体" w:hAnsi="楷体" w:cs="Times New Roman"/>
          <w:kern w:val="2"/>
          <w:sz w:val="28"/>
          <w:szCs w:val="28"/>
        </w:rPr>
        <w:t>、</w:t>
      </w:r>
      <w:r w:rsidRPr="0087180C">
        <w:rPr>
          <w:rFonts w:ascii="Times New Roman" w:eastAsia="楷体" w:hAnsi="Times New Roman" w:cs="Times New Roman"/>
          <w:kern w:val="2"/>
          <w:sz w:val="28"/>
          <w:szCs w:val="28"/>
        </w:rPr>
        <w:t>“</w:t>
      </w:r>
      <w:r w:rsidRPr="0087180C">
        <w:rPr>
          <w:rFonts w:ascii="Times New Roman" w:eastAsia="楷体" w:hAnsi="楷体" w:cs="Times New Roman"/>
          <w:kern w:val="2"/>
          <w:sz w:val="28"/>
          <w:szCs w:val="28"/>
        </w:rPr>
        <w:t>不合格</w:t>
      </w:r>
      <w:r w:rsidRPr="0087180C">
        <w:rPr>
          <w:rFonts w:ascii="Times New Roman" w:eastAsia="楷体" w:hAnsi="Times New Roman" w:cs="Times New Roman"/>
          <w:kern w:val="2"/>
          <w:sz w:val="28"/>
          <w:szCs w:val="28"/>
        </w:rPr>
        <w:t>”</w:t>
      </w:r>
    </w:p>
    <w:sectPr w:rsidR="0087180C" w:rsidRPr="0087180C" w:rsidSect="008718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compat>
    <w:useFELayout/>
  </w:compat>
  <w:rsids>
    <w:rsidRoot w:val="00D31D50"/>
    <w:rsid w:val="00323B43"/>
    <w:rsid w:val="003D37D8"/>
    <w:rsid w:val="003D4700"/>
    <w:rsid w:val="00426133"/>
    <w:rsid w:val="004358AB"/>
    <w:rsid w:val="0087180C"/>
    <w:rsid w:val="008B7726"/>
    <w:rsid w:val="009F18C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102</Characters>
  <Application>Microsoft Office Word</Application>
  <DocSecurity>0</DocSecurity>
  <Lines>20</Lines>
  <Paragraphs>14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发文管理</cp:lastModifiedBy>
  <cp:revision>2</cp:revision>
  <dcterms:created xsi:type="dcterms:W3CDTF">2008-09-11T17:20:00Z</dcterms:created>
  <dcterms:modified xsi:type="dcterms:W3CDTF">2021-09-03T07:15:00Z</dcterms:modified>
</cp:coreProperties>
</file>